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FEA" w:rsidRDefault="00026FEA">
      <w:pPr>
        <w:rPr>
          <w:noProof/>
        </w:rPr>
      </w:pPr>
    </w:p>
    <w:p w:rsidR="003809FE" w:rsidRDefault="00026FEA">
      <w:r>
        <w:rPr>
          <w:noProof/>
        </w:rPr>
        <w:drawing>
          <wp:inline distT="0" distB="0" distL="0" distR="0" wp14:anchorId="0298B7BB" wp14:editId="36F77CA8">
            <wp:extent cx="6286500" cy="4210050"/>
            <wp:effectExtent l="0" t="0" r="0" b="0"/>
            <wp:docPr id="1389216844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16844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4"/>
                    <a:srcRect l="31250" t="18148"/>
                    <a:stretch/>
                  </pic:blipFill>
                  <pic:spPr bwMode="auto">
                    <a:xfrm>
                      <a:off x="0" y="0"/>
                      <a:ext cx="62865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FEA" w:rsidRDefault="00026FEA"/>
    <w:p w:rsidR="00026FEA" w:rsidRDefault="00026FEA"/>
    <w:sectPr w:rsidR="00026FEA" w:rsidSect="00437229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A"/>
    <w:rsid w:val="00026FEA"/>
    <w:rsid w:val="003809FE"/>
    <w:rsid w:val="00437229"/>
    <w:rsid w:val="00913638"/>
    <w:rsid w:val="00C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F845"/>
  <w15:chartTrackingRefBased/>
  <w15:docId w15:val="{424946AF-EAAE-4702-98C8-FC0BA6F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ARBOLEDA TANIA YULIETH</dc:creator>
  <cp:keywords/>
  <dc:description/>
  <cp:lastModifiedBy>QUINTERO ARBOLEDA TANIA YULIETH</cp:lastModifiedBy>
  <cp:revision>1</cp:revision>
  <dcterms:created xsi:type="dcterms:W3CDTF">2023-06-21T19:54:00Z</dcterms:created>
  <dcterms:modified xsi:type="dcterms:W3CDTF">2023-06-21T20:17:00Z</dcterms:modified>
</cp:coreProperties>
</file>